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726A77CC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10170A">
        <w:rPr>
          <w:i/>
          <w:iCs/>
        </w:rPr>
        <w:t>1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2ECAFEFA" w:rsidR="00E25C0E" w:rsidRPr="00ED4D9B" w:rsidRDefault="007C414A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Kasybos projektų ruošimo ir papildymo</w:t>
          </w:r>
          <w:r w:rsidR="001B2EC3">
            <w:rPr>
              <w:b/>
              <w:bCs/>
            </w:rPr>
            <w:t xml:space="preserve"> </w:t>
          </w:r>
          <w:r w:rsidRPr="007C414A">
            <w:rPr>
              <w:b/>
              <w:bCs/>
              <w:i/>
              <w:iCs/>
            </w:rPr>
            <w:t>paslaugos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4ECC538B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>–</w:t>
      </w:r>
      <w:r w:rsidR="006334F0" w:rsidRPr="006334F0">
        <w:rPr>
          <w:rFonts w:ascii="Times New Roman" w:hAnsi="Times New Roman" w:cs="Times New Roman"/>
          <w:shd w:val="clear" w:color="auto" w:fill="FFFFFF"/>
          <w:lang w:val="lt-LT"/>
        </w:rPr>
        <w:t xml:space="preserve"> </w:t>
      </w:r>
      <w:r w:rsidR="007C414A">
        <w:rPr>
          <w:rFonts w:ascii="Times New Roman" w:hAnsi="Times New Roman" w:cs="Times New Roman"/>
          <w:shd w:val="clear" w:color="auto" w:fill="FFFFFF"/>
          <w:lang w:val="lt-LT"/>
        </w:rPr>
        <w:t>Kasybos projektų ruošimas ir papildymas</w:t>
      </w:r>
      <w:r w:rsidR="006334F0">
        <w:rPr>
          <w:rFonts w:ascii="Times New Roman" w:hAnsi="Times New Roman" w:cs="Times New Roman"/>
          <w:shd w:val="clear" w:color="auto" w:fill="FFFFFF"/>
          <w:lang w:val="lt-LT"/>
        </w:rPr>
        <w:t xml:space="preserve"> (tol</w:t>
      </w:r>
      <w:r w:rsidR="00F50AC1">
        <w:rPr>
          <w:rFonts w:ascii="Times New Roman" w:hAnsi="Times New Roman" w:cs="Times New Roman"/>
          <w:shd w:val="clear" w:color="auto" w:fill="FFFFFF"/>
          <w:lang w:val="lt-LT"/>
        </w:rPr>
        <w:t>i</w:t>
      </w:r>
      <w:r w:rsidR="006334F0">
        <w:rPr>
          <w:rFonts w:ascii="Times New Roman" w:hAnsi="Times New Roman" w:cs="Times New Roman"/>
          <w:shd w:val="clear" w:color="auto" w:fill="FFFFFF"/>
          <w:lang w:val="lt-LT"/>
        </w:rPr>
        <w:t>au –</w:t>
      </w:r>
      <w:r w:rsidRPr="008E102E">
        <w:rPr>
          <w:rFonts w:ascii="Times New Roman" w:hAnsi="Times New Roman" w:cs="Times New Roman"/>
          <w:lang w:val="lt-LT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5930FC" w:rsidRPr="006334F0">
            <w:rPr>
              <w:rFonts w:ascii="Times New Roman" w:hAnsi="Times New Roman" w:cs="Times New Roman"/>
              <w:b/>
              <w:bCs/>
              <w:lang w:val="lt-LT"/>
            </w:rPr>
            <w:t>Paslaugos</w:t>
          </w:r>
          <w:r w:rsidR="006334F0" w:rsidRPr="006334F0">
            <w:rPr>
              <w:rFonts w:ascii="Times New Roman" w:hAnsi="Times New Roman" w:cs="Times New Roman"/>
              <w:b/>
              <w:bCs/>
              <w:lang w:val="lt-LT"/>
            </w:rPr>
            <w:t>)</w:t>
          </w:r>
          <w:r w:rsidR="005930FC" w:rsidRPr="006334F0">
            <w:rPr>
              <w:rFonts w:ascii="Times New Roman" w:hAnsi="Times New Roman" w:cs="Times New Roman"/>
              <w:b/>
              <w:bCs/>
              <w:lang w:val="lt-LT"/>
            </w:rPr>
            <w:t>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3DE5E22B" w:rsidR="00B124A9" w:rsidRPr="00ED4D9B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Pr="00ED4D9B">
        <w:rPr>
          <w:rFonts w:ascii="Times New Roman" w:hAnsi="Times New Roman" w:cs="Times New Roman"/>
          <w:lang w:val="lt-LT"/>
        </w:rPr>
        <w:t>:</w:t>
      </w:r>
      <w:r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7C414A">
        <w:rPr>
          <w:rStyle w:val="PavadinimasDiagrama"/>
          <w:rFonts w:ascii="Times New Roman" w:hAnsi="Times New Roman" w:cs="Times New Roman"/>
          <w:sz w:val="24"/>
          <w:szCs w:val="24"/>
        </w:rPr>
        <w:t>Kasybos projektų ruošimo ir papildymo paslaugos</w:t>
      </w:r>
    </w:p>
    <w:p w14:paraId="196C4D5F" w14:textId="582B8DF4" w:rsidR="00A32D17" w:rsidRPr="00EA52C4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A52C4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EA52C4">
        <w:rPr>
          <w:rFonts w:ascii="Times New Roman" w:hAnsi="Times New Roman" w:cs="Times New Roman"/>
          <w:lang w:val="lt-LT"/>
        </w:rPr>
        <w:t xml:space="preserve"> (DPS)</w:t>
      </w:r>
      <w:r w:rsidRPr="00EA52C4">
        <w:rPr>
          <w:rFonts w:ascii="Times New Roman" w:hAnsi="Times New Roman" w:cs="Times New Roman"/>
          <w:lang w:val="lt-LT"/>
        </w:rPr>
        <w:t>.</w:t>
      </w:r>
    </w:p>
    <w:p w14:paraId="1D34EC04" w14:textId="38A6DB6D" w:rsidR="006B7A55" w:rsidRPr="00EA52C4" w:rsidRDefault="002B69D1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A52C4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930FC" w:rsidRPr="00EA52C4">
        <w:rPr>
          <w:rFonts w:ascii="Times New Roman" w:hAnsi="Times New Roman" w:cs="Times New Roman"/>
          <w:noProof/>
          <w:lang w:val="lt-LT"/>
        </w:rPr>
        <w:t>Paslaugų</w:t>
      </w:r>
      <w:r w:rsidRPr="00EA52C4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EA52C4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EA52C4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  <w:bookmarkStart w:id="3" w:name="_Hlk116983517"/>
    </w:p>
    <w:bookmarkEnd w:id="3"/>
    <w:p w14:paraId="11866208" w14:textId="7FB8587F" w:rsidR="00141A17" w:rsidRPr="00EA52C4" w:rsidRDefault="00FA0951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EA52C4"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EA52C4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7C414A">
        <w:rPr>
          <w:rFonts w:ascii="Times New Roman" w:hAnsi="Times New Roman" w:cs="Times New Roman"/>
          <w:iCs/>
          <w:lang w:val="lt-LT"/>
        </w:rPr>
        <w:t>9</w:t>
      </w:r>
      <w:r w:rsidR="002901D8" w:rsidRPr="00EA52C4">
        <w:rPr>
          <w:rFonts w:ascii="Times New Roman" w:hAnsi="Times New Roman" w:cs="Times New Roman"/>
          <w:iCs/>
          <w:lang w:val="lt-LT"/>
        </w:rPr>
        <w:t>0</w:t>
      </w:r>
      <w:r w:rsidR="00AB6D4F" w:rsidRPr="00EA52C4">
        <w:rPr>
          <w:rFonts w:ascii="Times New Roman" w:hAnsi="Times New Roman" w:cs="Times New Roman"/>
          <w:iCs/>
          <w:lang w:val="lt-LT"/>
        </w:rPr>
        <w:t> 000,00 Eur be PVM.</w:t>
      </w:r>
    </w:p>
    <w:p w14:paraId="05D97EBC" w14:textId="74F6F1D7" w:rsidR="00265C57" w:rsidRPr="00EA52C4" w:rsidRDefault="00AB6D4F" w:rsidP="00265C5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EA52C4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EA52C4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9E25DF">
        <w:rPr>
          <w:rFonts w:ascii="Times New Roman" w:hAnsi="Times New Roman" w:cs="Times New Roman"/>
          <w:iCs/>
          <w:lang w:val="lt-LT"/>
        </w:rPr>
        <w:t>36</w:t>
      </w:r>
      <w:r w:rsidRPr="00EA52C4">
        <w:rPr>
          <w:rFonts w:ascii="Times New Roman" w:hAnsi="Times New Roman" w:cs="Times New Roman"/>
          <w:iCs/>
          <w:lang w:val="lt-LT"/>
        </w:rPr>
        <w:t xml:space="preserve"> mėnesi</w:t>
      </w:r>
      <w:r w:rsidR="00DF2832" w:rsidRPr="00EA52C4">
        <w:rPr>
          <w:rFonts w:ascii="Times New Roman" w:hAnsi="Times New Roman" w:cs="Times New Roman"/>
          <w:iCs/>
          <w:lang w:val="lt-LT"/>
        </w:rPr>
        <w:t>ų</w:t>
      </w:r>
      <w:r w:rsidRPr="00EA52C4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349A9756" w14:textId="7D43F8DA" w:rsidR="00265C57" w:rsidRPr="00EA52C4" w:rsidRDefault="00265C57" w:rsidP="00265C5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noProof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Užsakovas siekia</w:t>
      </w:r>
      <w:r w:rsidR="00EA52C4" w:rsidRPr="00EA52C4">
        <w:rPr>
          <w:rFonts w:ascii="Times New Roman" w:hAnsi="Times New Roman" w:cs="Times New Roman"/>
          <w:noProof/>
          <w:color w:val="00B050"/>
          <w:lang w:val="lt-LT"/>
        </w:rPr>
        <w:t>,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 jog jo ir Tiekėjo veiksmai darytų kuo mažesnį poveikį aplinkai, todėl:</w:t>
      </w:r>
    </w:p>
    <w:p w14:paraId="29AC7DA2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Viešojo pirkimo ir sutarties vykdymo metu bendravimas tarp Tiekėjo ir Užsakovo bus vykdomas tik elektroninėmis   priemonėmis (CVP IS priemonėmis, telefonu, elektroniniu paštu, ar kt.);</w:t>
      </w:r>
    </w:p>
    <w:p w14:paraId="595C7CF4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visa dokumentacija susijusi su Sutarties vykdymu teikiama Užsakovui ir Tiekėjui elektorinėmis priemonėmis (elektoriniu paštu ar kt.);</w:t>
      </w:r>
    </w:p>
    <w:p w14:paraId="4C3272F5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Sutartis bus pasirašoma tik elektroninėmis priemonėmis (elektroniniu parašu);</w:t>
      </w:r>
    </w:p>
    <w:p w14:paraId="4671046F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78C3F195" w14:textId="7F2B26A6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Tiekėjas įsipareigoja </w:t>
      </w:r>
      <w:r w:rsidR="00E044C8">
        <w:rPr>
          <w:rFonts w:ascii="Times New Roman" w:hAnsi="Times New Roman" w:cs="Times New Roman"/>
          <w:noProof/>
          <w:color w:val="00B050"/>
          <w:lang w:val="lt-LT"/>
        </w:rPr>
        <w:t>P</w:t>
      </w:r>
      <w:r w:rsidR="00E044C8"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aslaugų 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>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008AFBDA" w14:textId="3576A9B6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Jei </w:t>
      </w:r>
      <w:r w:rsidR="00E044C8">
        <w:rPr>
          <w:rFonts w:ascii="Times New Roman" w:hAnsi="Times New Roman" w:cs="Times New Roman"/>
          <w:noProof/>
          <w:color w:val="00B050"/>
          <w:lang w:val="lt-LT"/>
        </w:rPr>
        <w:t>P</w:t>
      </w:r>
      <w:r w:rsidR="00E044C8"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laugų 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>vykdymo metu Tiekėjo naudojamos prekės/medžiagos/žaliavos turi būti tiekiamos ar perduodamos antrinėje pakuotėje, ji turi atitikti pakuotėms nustatytus minimalius aplinkos apsaugos kriterijus, nebent tai prieštarauja higienos normoms: p</w:t>
      </w:r>
      <w:r w:rsidRPr="00EA52C4">
        <w:rPr>
          <w:rFonts w:ascii="Times New Roman" w:hAnsi="Times New Roman" w:cs="Times New Roman"/>
          <w:noProof/>
          <w:color w:val="00B050"/>
          <w:lang w:val="lt-LT" w:eastAsia="lt-LT"/>
        </w:rPr>
        <w:t>akuotės</w:t>
      </w:r>
      <w:r w:rsidRPr="00EA52C4">
        <w:rPr>
          <w:rFonts w:ascii="Times New Roman" w:hAnsi="Times New Roman" w:cs="Times New Roman"/>
          <w:b/>
          <w:bCs/>
          <w:noProof/>
          <w:color w:val="00B050"/>
          <w:lang w:val="lt-LT" w:eastAsia="lt-LT"/>
        </w:rPr>
        <w:t xml:space="preserve"> </w:t>
      </w:r>
      <w:r w:rsidRPr="00EA52C4">
        <w:rPr>
          <w:rFonts w:ascii="Times New Roman" w:hAnsi="Times New Roman" w:cs="Times New Roman"/>
          <w:noProof/>
          <w:color w:val="00B050"/>
          <w:lang w:val="lt-LT" w:eastAsia="lt-LT"/>
        </w:rPr>
        <w:t>turi būti laikytinos perdirbamosiomis pakuotėmis pagal Lietuvos Respublikos mokesčio už aplinkos teršimą įstatymo nuostatas.</w:t>
      </w:r>
    </w:p>
    <w:p w14:paraId="274C5C88" w14:textId="69F8756C" w:rsidR="00ED4D9B" w:rsidRPr="00EA52C4" w:rsidRDefault="00BE636F" w:rsidP="00B8336B">
      <w:pPr>
        <w:shd w:val="clear" w:color="auto" w:fill="FFFFFF"/>
        <w:tabs>
          <w:tab w:val="left" w:pos="2717"/>
        </w:tabs>
        <w:spacing w:before="60" w:after="60"/>
        <w:ind w:left="567"/>
        <w:jc w:val="both"/>
        <w:rPr>
          <w:noProof/>
          <w:color w:val="00B050"/>
        </w:rPr>
      </w:pPr>
      <w:bookmarkStart w:id="5" w:name="_Hlk116983831"/>
      <w:r w:rsidRPr="00EA52C4">
        <w:rPr>
          <w:noProof/>
          <w:color w:val="00B050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 privalomus kriterijus/reikalavimus susijusius su žaliaisiais pirkimais.</w:t>
      </w:r>
      <w:bookmarkEnd w:id="5"/>
    </w:p>
    <w:sectPr w:rsidR="00ED4D9B" w:rsidRPr="00EA52C4" w:rsidSect="00C14A4A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C9270" w14:textId="77777777" w:rsidR="00417B88" w:rsidRDefault="00417B88" w:rsidP="00BA372F">
      <w:r>
        <w:separator/>
      </w:r>
    </w:p>
  </w:endnote>
  <w:endnote w:type="continuationSeparator" w:id="0">
    <w:p w14:paraId="1855FCB5" w14:textId="77777777" w:rsidR="00417B88" w:rsidRDefault="00417B88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5C157" w14:textId="77777777" w:rsidR="00417B88" w:rsidRDefault="00417B88" w:rsidP="00BA372F">
      <w:r>
        <w:separator/>
      </w:r>
    </w:p>
  </w:footnote>
  <w:footnote w:type="continuationSeparator" w:id="0">
    <w:p w14:paraId="406DE3FB" w14:textId="77777777" w:rsidR="00417B88" w:rsidRDefault="00417B88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94338"/>
    <w:multiLevelType w:val="hybridMultilevel"/>
    <w:tmpl w:val="0D1C45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9AB"/>
    <w:multiLevelType w:val="multilevel"/>
    <w:tmpl w:val="43CC698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1286E"/>
    <w:multiLevelType w:val="multilevel"/>
    <w:tmpl w:val="6B8C46B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16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9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3ED37CE"/>
    <w:multiLevelType w:val="hybridMultilevel"/>
    <w:tmpl w:val="6D7CBADA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97F7D"/>
    <w:multiLevelType w:val="multilevel"/>
    <w:tmpl w:val="5CCA48C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96AA1"/>
    <w:multiLevelType w:val="multilevel"/>
    <w:tmpl w:val="92925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5"/>
  </w:num>
  <w:num w:numId="2" w16cid:durableId="15239372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4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9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3"/>
  </w:num>
  <w:num w:numId="15" w16cid:durableId="717313656">
    <w:abstractNumId w:val="9"/>
  </w:num>
  <w:num w:numId="16" w16cid:durableId="1433013071">
    <w:abstractNumId w:val="18"/>
  </w:num>
  <w:num w:numId="17" w16cid:durableId="1875725420">
    <w:abstractNumId w:val="17"/>
  </w:num>
  <w:num w:numId="18" w16cid:durableId="1703747350">
    <w:abstractNumId w:val="2"/>
  </w:num>
  <w:num w:numId="19" w16cid:durableId="1798643328">
    <w:abstractNumId w:val="16"/>
  </w:num>
  <w:num w:numId="20" w16cid:durableId="1057700468">
    <w:abstractNumId w:val="1"/>
  </w:num>
  <w:num w:numId="21" w16cid:durableId="68969515">
    <w:abstractNumId w:val="14"/>
  </w:num>
  <w:num w:numId="22" w16cid:durableId="1958829170">
    <w:abstractNumId w:val="0"/>
  </w:num>
  <w:num w:numId="23" w16cid:durableId="736899696">
    <w:abstractNumId w:val="22"/>
  </w:num>
  <w:num w:numId="24" w16cid:durableId="2060200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11"/>
  </w:num>
  <w:num w:numId="27" w16cid:durableId="627859197">
    <w:abstractNumId w:val="10"/>
  </w:num>
  <w:num w:numId="28" w16cid:durableId="328488079">
    <w:abstractNumId w:val="15"/>
  </w:num>
  <w:num w:numId="29" w16cid:durableId="1225684100">
    <w:abstractNumId w:val="8"/>
  </w:num>
  <w:num w:numId="30" w16cid:durableId="598412284">
    <w:abstractNumId w:val="23"/>
  </w:num>
  <w:num w:numId="31" w16cid:durableId="1450661114">
    <w:abstractNumId w:val="20"/>
  </w:num>
  <w:num w:numId="32" w16cid:durableId="16489742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2190"/>
    <w:rsid w:val="00045665"/>
    <w:rsid w:val="00050A93"/>
    <w:rsid w:val="00054445"/>
    <w:rsid w:val="00070D54"/>
    <w:rsid w:val="00077F45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170A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2345"/>
    <w:rsid w:val="00194C2C"/>
    <w:rsid w:val="00196F11"/>
    <w:rsid w:val="001A478B"/>
    <w:rsid w:val="001B2EC3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2B9C"/>
    <w:rsid w:val="00244035"/>
    <w:rsid w:val="00265C57"/>
    <w:rsid w:val="00270771"/>
    <w:rsid w:val="002901D8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17B88"/>
    <w:rsid w:val="00422E40"/>
    <w:rsid w:val="00426B50"/>
    <w:rsid w:val="00427559"/>
    <w:rsid w:val="00435945"/>
    <w:rsid w:val="00436BFB"/>
    <w:rsid w:val="004503A5"/>
    <w:rsid w:val="00452C18"/>
    <w:rsid w:val="004556B3"/>
    <w:rsid w:val="00455792"/>
    <w:rsid w:val="004644D8"/>
    <w:rsid w:val="00476D92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E495B"/>
    <w:rsid w:val="004F7297"/>
    <w:rsid w:val="00504226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930FC"/>
    <w:rsid w:val="005A33A6"/>
    <w:rsid w:val="005A4491"/>
    <w:rsid w:val="005A4E99"/>
    <w:rsid w:val="005C1C8E"/>
    <w:rsid w:val="005C1D51"/>
    <w:rsid w:val="005C5A52"/>
    <w:rsid w:val="005C6B73"/>
    <w:rsid w:val="005D0B86"/>
    <w:rsid w:val="005D0FD4"/>
    <w:rsid w:val="005D3E8F"/>
    <w:rsid w:val="005D46D5"/>
    <w:rsid w:val="005D683A"/>
    <w:rsid w:val="005E11B0"/>
    <w:rsid w:val="005E1802"/>
    <w:rsid w:val="005F2091"/>
    <w:rsid w:val="006101CF"/>
    <w:rsid w:val="00611107"/>
    <w:rsid w:val="00627992"/>
    <w:rsid w:val="006334F0"/>
    <w:rsid w:val="00635202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6398F"/>
    <w:rsid w:val="007A3B28"/>
    <w:rsid w:val="007A543E"/>
    <w:rsid w:val="007B3448"/>
    <w:rsid w:val="007C414A"/>
    <w:rsid w:val="007C6AE4"/>
    <w:rsid w:val="007D202F"/>
    <w:rsid w:val="007D6BAC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7499"/>
    <w:rsid w:val="008D3F29"/>
    <w:rsid w:val="008E0246"/>
    <w:rsid w:val="008E102E"/>
    <w:rsid w:val="00904685"/>
    <w:rsid w:val="0091550D"/>
    <w:rsid w:val="00917334"/>
    <w:rsid w:val="0092612B"/>
    <w:rsid w:val="00943A3F"/>
    <w:rsid w:val="00957C51"/>
    <w:rsid w:val="00960F47"/>
    <w:rsid w:val="009653E2"/>
    <w:rsid w:val="0097102D"/>
    <w:rsid w:val="0097122D"/>
    <w:rsid w:val="009A7930"/>
    <w:rsid w:val="009B28B5"/>
    <w:rsid w:val="009C1BF1"/>
    <w:rsid w:val="009D4424"/>
    <w:rsid w:val="009D6D5B"/>
    <w:rsid w:val="009E25DF"/>
    <w:rsid w:val="00A1547B"/>
    <w:rsid w:val="00A17744"/>
    <w:rsid w:val="00A17FE4"/>
    <w:rsid w:val="00A32D17"/>
    <w:rsid w:val="00A4473B"/>
    <w:rsid w:val="00A5095A"/>
    <w:rsid w:val="00A6035D"/>
    <w:rsid w:val="00A70E0B"/>
    <w:rsid w:val="00A95E99"/>
    <w:rsid w:val="00AA2407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36B"/>
    <w:rsid w:val="00B83D76"/>
    <w:rsid w:val="00BA0DFD"/>
    <w:rsid w:val="00BA372F"/>
    <w:rsid w:val="00BC0229"/>
    <w:rsid w:val="00BC6B30"/>
    <w:rsid w:val="00BE636F"/>
    <w:rsid w:val="00BF27A1"/>
    <w:rsid w:val="00C035DC"/>
    <w:rsid w:val="00C14A4A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2832"/>
    <w:rsid w:val="00DF30AA"/>
    <w:rsid w:val="00DF6B20"/>
    <w:rsid w:val="00E044C8"/>
    <w:rsid w:val="00E25C0E"/>
    <w:rsid w:val="00E426A6"/>
    <w:rsid w:val="00E57279"/>
    <w:rsid w:val="00E6171D"/>
    <w:rsid w:val="00E70465"/>
    <w:rsid w:val="00E73FBC"/>
    <w:rsid w:val="00E8050B"/>
    <w:rsid w:val="00E821A1"/>
    <w:rsid w:val="00E83AAA"/>
    <w:rsid w:val="00EA0FCA"/>
    <w:rsid w:val="00EA52C4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50AC1"/>
    <w:rsid w:val="00F65839"/>
    <w:rsid w:val="00F739BB"/>
    <w:rsid w:val="00F73F3A"/>
    <w:rsid w:val="00F752DE"/>
    <w:rsid w:val="00FA0951"/>
    <w:rsid w:val="00FA1B9C"/>
    <w:rsid w:val="00FA24F2"/>
    <w:rsid w:val="00FB02E8"/>
    <w:rsid w:val="00FB0380"/>
    <w:rsid w:val="00FB52A6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1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358FC"/>
    <w:rsid w:val="000871E6"/>
    <w:rsid w:val="000D7D59"/>
    <w:rsid w:val="001667C3"/>
    <w:rsid w:val="00192345"/>
    <w:rsid w:val="001F2EB6"/>
    <w:rsid w:val="00205136"/>
    <w:rsid w:val="00236EA1"/>
    <w:rsid w:val="002D09E3"/>
    <w:rsid w:val="002D3279"/>
    <w:rsid w:val="00356858"/>
    <w:rsid w:val="0036467F"/>
    <w:rsid w:val="003B4483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67EEB"/>
    <w:rsid w:val="006A758E"/>
    <w:rsid w:val="006C1AAB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42360"/>
    <w:rsid w:val="009444D3"/>
    <w:rsid w:val="00951D16"/>
    <w:rsid w:val="00952A06"/>
    <w:rsid w:val="00961FD5"/>
    <w:rsid w:val="0098639C"/>
    <w:rsid w:val="00993693"/>
    <w:rsid w:val="009D1135"/>
    <w:rsid w:val="009E00C0"/>
    <w:rsid w:val="00A62E9A"/>
    <w:rsid w:val="00A83735"/>
    <w:rsid w:val="00B4135E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74839"/>
    <w:rsid w:val="00DC5571"/>
    <w:rsid w:val="00E10AD6"/>
    <w:rsid w:val="00EC1844"/>
    <w:rsid w:val="00ED77D7"/>
    <w:rsid w:val="00F47384"/>
    <w:rsid w:val="00F5022B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A2C78"/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1679</Words>
  <Characters>958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Birutė Jucevičienė</cp:lastModifiedBy>
  <cp:revision>9</cp:revision>
  <dcterms:created xsi:type="dcterms:W3CDTF">2024-03-07T07:38:00Z</dcterms:created>
  <dcterms:modified xsi:type="dcterms:W3CDTF">2025-11-20T08:57:00Z</dcterms:modified>
</cp:coreProperties>
</file>